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28" w:rsidRPr="00194BCD" w:rsidRDefault="00DE4C28">
      <w:pPr>
        <w:spacing w:after="0" w:line="240" w:lineRule="auto"/>
        <w:ind w:left="0" w:right="0" w:firstLine="0"/>
        <w:rPr>
          <w:rFonts w:hAnsi="Times New Roman" w:cs="Times New Roman"/>
          <w:color w:val="000000" w:themeColor="text1"/>
          <w:spacing w:val="2"/>
          <w:kern w:val="0"/>
        </w:rPr>
      </w:pPr>
      <w:r w:rsidRPr="00194BCD">
        <w:rPr>
          <w:rFonts w:hAnsi="Times New Roman" w:cs="Times New Roman" w:hint="eastAsia"/>
          <w:color w:val="000000" w:themeColor="text1"/>
          <w:spacing w:val="2"/>
          <w:kern w:val="0"/>
        </w:rPr>
        <w:t>参考様式１</w:t>
      </w:r>
    </w:p>
    <w:p w:rsidR="00DE4C28" w:rsidRPr="00194BCD" w:rsidRDefault="00FB296A" w:rsidP="00FB296A">
      <w:pPr>
        <w:overflowPunct w:val="0"/>
        <w:spacing w:line="340" w:lineRule="exact"/>
        <w:ind w:left="0" w:firstLine="0"/>
        <w:jc w:val="center"/>
        <w:textAlignment w:val="baseline"/>
        <w:rPr>
          <w:rFonts w:hAnsi="Times New Roman" w:cs="Times New Roman"/>
          <w:color w:val="000000" w:themeColor="text1"/>
          <w:kern w:val="0"/>
        </w:rPr>
      </w:pPr>
      <w:r w:rsidRPr="00194BCD">
        <w:rPr>
          <w:rFonts w:hint="eastAsia"/>
          <w:color w:val="000000" w:themeColor="text1"/>
        </w:rPr>
        <w:t>支援対象となる配合飼料の算出根拠（</w:t>
      </w:r>
      <w:r w:rsidR="00D16459" w:rsidRPr="00194BCD">
        <w:rPr>
          <w:rFonts w:hint="eastAsia"/>
          <w:color w:val="000000" w:themeColor="text1"/>
        </w:rPr>
        <w:t>養殖以外の</w:t>
      </w:r>
      <w:r w:rsidRPr="00194BCD">
        <w:rPr>
          <w:rFonts w:hint="eastAsia"/>
          <w:color w:val="000000" w:themeColor="text1"/>
        </w:rPr>
        <w:t>兼業等）</w:t>
      </w:r>
    </w:p>
    <w:p w:rsidR="00DE4C28" w:rsidRPr="00194BCD" w:rsidRDefault="00DE4C28" w:rsidP="00DE4C28">
      <w:pPr>
        <w:overflowPunct w:val="0"/>
        <w:spacing w:line="340" w:lineRule="exact"/>
        <w:ind w:left="0" w:firstLine="0"/>
        <w:jc w:val="both"/>
        <w:textAlignment w:val="baseline"/>
        <w:rPr>
          <w:rFonts w:hAnsi="Times New Roman" w:cs="Times New Roman"/>
          <w:color w:val="000000" w:themeColor="text1"/>
          <w:kern w:val="0"/>
        </w:rPr>
      </w:pPr>
    </w:p>
    <w:p w:rsidR="00DE4C28" w:rsidRPr="00194BCD" w:rsidRDefault="00DE4C28" w:rsidP="00DE4C28">
      <w:pPr>
        <w:overflowPunct w:val="0"/>
        <w:spacing w:line="340" w:lineRule="exact"/>
        <w:ind w:left="0" w:firstLine="0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194BCD">
        <w:rPr>
          <w:rFonts w:hAnsi="Times New Roman" w:cs="Times New Roman" w:hint="eastAsia"/>
          <w:color w:val="000000" w:themeColor="text1"/>
          <w:kern w:val="0"/>
        </w:rPr>
        <w:t xml:space="preserve">　　　　　　　　　　　　　　　　　　　　　　　　　　　　　　</w:t>
      </w:r>
      <w:r w:rsidRPr="00194BCD">
        <w:rPr>
          <w:rFonts w:hAnsi="Times New Roman" w:cs="Times New Roman" w:hint="eastAsia"/>
          <w:color w:val="000000" w:themeColor="text1"/>
          <w:spacing w:val="116"/>
          <w:kern w:val="0"/>
          <w:fitText w:val="2240" w:id="-1192415744"/>
        </w:rPr>
        <w:t xml:space="preserve">年　　月　　</w:t>
      </w:r>
      <w:r w:rsidRPr="00194BCD">
        <w:rPr>
          <w:rFonts w:hAnsi="Times New Roman" w:cs="Times New Roman" w:hint="eastAsia"/>
          <w:color w:val="000000" w:themeColor="text1"/>
          <w:spacing w:val="4"/>
          <w:kern w:val="0"/>
          <w:fitText w:val="2240" w:id="-1192415744"/>
        </w:rPr>
        <w:t>日</w:t>
      </w:r>
      <w:r w:rsidRPr="00194BCD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　</w:t>
      </w: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194BCD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宮城県知事　村井嘉浩　殿</w:t>
      </w: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DE4C28" w:rsidRPr="00194BCD" w:rsidRDefault="00DE4C28" w:rsidP="00DE4C28">
      <w:pPr>
        <w:overflowPunct w:val="0"/>
        <w:spacing w:line="340" w:lineRule="exact"/>
        <w:ind w:right="-1" w:firstLine="0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194BCD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　　　　　　　　　　　　　　　　　　　　　　申請者（事業者）　　　　　　　　　　　　</w:t>
      </w:r>
    </w:p>
    <w:p w:rsidR="00DE4C28" w:rsidRPr="00194BCD" w:rsidRDefault="00DE4C28" w:rsidP="00DE4C28">
      <w:pPr>
        <w:overflowPunct w:val="0"/>
        <w:spacing w:line="340" w:lineRule="exact"/>
        <w:ind w:right="-143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194BCD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　　　　　　　　　　　　　　　　　　　　　　住所又は所在地　　　　　　　　　　　　　</w:t>
      </w: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194BCD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　　　　　　　　　　　　　　　　　　　　　　氏名又は名称及び代表者名　　　　　　　　</w:t>
      </w: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715ADB" w:rsidRPr="00194BCD" w:rsidRDefault="00DE4C28" w:rsidP="00715ADB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  <w:r w:rsidRPr="00194BCD">
        <w:rPr>
          <w:rFonts w:hAnsi="Times New Roman" w:cs="Times New Roman" w:hint="eastAsia"/>
          <w:color w:val="000000" w:themeColor="text1"/>
          <w:spacing w:val="2"/>
          <w:kern w:val="0"/>
        </w:rPr>
        <w:t xml:space="preserve">　</w:t>
      </w:r>
      <w:r w:rsidR="00715ADB" w:rsidRPr="00194BCD">
        <w:rPr>
          <w:rFonts w:hint="eastAsia"/>
          <w:color w:val="000000" w:themeColor="text1"/>
        </w:rPr>
        <w:t>私又は当社は内水面養殖業と○○業を兼業して</w:t>
      </w:r>
      <w:r w:rsidR="00FB296A" w:rsidRPr="00194BCD">
        <w:rPr>
          <w:rFonts w:hint="eastAsia"/>
          <w:color w:val="000000" w:themeColor="text1"/>
        </w:rPr>
        <w:t>おり</w:t>
      </w:r>
      <w:r w:rsidR="00715ADB" w:rsidRPr="00194BCD">
        <w:rPr>
          <w:rFonts w:hint="eastAsia"/>
          <w:color w:val="000000" w:themeColor="text1"/>
        </w:rPr>
        <w:t>、</w:t>
      </w:r>
      <w:r w:rsidR="00A153F9" w:rsidRPr="00194BCD">
        <w:rPr>
          <w:rFonts w:hint="eastAsia"/>
          <w:color w:val="000000" w:themeColor="text1"/>
        </w:rPr>
        <w:t>支援対象となる配合飼料</w:t>
      </w:r>
      <w:r w:rsidR="00FB296A" w:rsidRPr="00194BCD">
        <w:rPr>
          <w:rFonts w:hint="eastAsia"/>
          <w:color w:val="000000" w:themeColor="text1"/>
        </w:rPr>
        <w:t>は以下のとおり</w:t>
      </w:r>
      <w:r w:rsidR="00715ADB" w:rsidRPr="00194BCD">
        <w:rPr>
          <w:rFonts w:hint="eastAsia"/>
          <w:color w:val="000000" w:themeColor="text1"/>
        </w:rPr>
        <w:t>算出</w:t>
      </w:r>
      <w:r w:rsidR="00FB296A" w:rsidRPr="00194BCD">
        <w:rPr>
          <w:rFonts w:hint="eastAsia"/>
          <w:color w:val="000000" w:themeColor="text1"/>
        </w:rPr>
        <w:t>しました</w:t>
      </w:r>
      <w:r w:rsidR="00715ADB" w:rsidRPr="00194BCD">
        <w:rPr>
          <w:rFonts w:hint="eastAsia"/>
          <w:color w:val="000000" w:themeColor="text1"/>
        </w:rPr>
        <w:t>。</w:t>
      </w:r>
    </w:p>
    <w:p w:rsidR="00715ADB" w:rsidRPr="00194BCD" w:rsidRDefault="00715ADB" w:rsidP="00715ADB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</w:p>
    <w:p w:rsidR="00715ADB" w:rsidRPr="00194BCD" w:rsidRDefault="00A153F9" w:rsidP="00A153F9">
      <w:pPr>
        <w:overflowPunct w:val="0"/>
        <w:spacing w:line="340" w:lineRule="exact"/>
        <w:jc w:val="center"/>
        <w:textAlignment w:val="baseline"/>
        <w:rPr>
          <w:color w:val="000000" w:themeColor="text1"/>
        </w:rPr>
      </w:pPr>
      <w:r w:rsidRPr="00194BCD">
        <w:rPr>
          <w:rFonts w:hint="eastAsia"/>
          <w:color w:val="000000" w:themeColor="text1"/>
        </w:rPr>
        <w:t>記</w:t>
      </w:r>
    </w:p>
    <w:p w:rsidR="00A153F9" w:rsidRPr="00194BCD" w:rsidRDefault="00A153F9" w:rsidP="00715ADB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</w:p>
    <w:p w:rsidR="00A153F9" w:rsidRPr="00194BCD" w:rsidRDefault="00A153F9" w:rsidP="00715ADB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  <w:r w:rsidRPr="00194BCD">
        <w:rPr>
          <w:rFonts w:hint="eastAsia"/>
          <w:color w:val="000000" w:themeColor="text1"/>
        </w:rPr>
        <w:t>（記載例）</w:t>
      </w:r>
    </w:p>
    <w:p w:rsidR="00A153F9" w:rsidRPr="00194BCD" w:rsidRDefault="00A153F9" w:rsidP="00715ADB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  <w:r w:rsidRPr="00194BCD">
        <w:rPr>
          <w:rFonts w:hint="eastAsia"/>
          <w:color w:val="000000" w:themeColor="text1"/>
        </w:rPr>
        <w:t xml:space="preserve">　　①令和○年度の配合飼料年間購入量　　　　　　</w:t>
      </w:r>
      <w:r w:rsidR="00F5198A" w:rsidRPr="00194BCD">
        <w:rPr>
          <w:rFonts w:hint="eastAsia"/>
          <w:color w:val="000000" w:themeColor="text1"/>
        </w:rPr>
        <w:t xml:space="preserve">　　　</w:t>
      </w:r>
      <w:r w:rsidRPr="00194BCD">
        <w:rPr>
          <w:rFonts w:hint="eastAsia"/>
          <w:color w:val="000000" w:themeColor="text1"/>
        </w:rPr>
        <w:t>○○ｋｇ</w:t>
      </w:r>
    </w:p>
    <w:p w:rsidR="00A153F9" w:rsidRPr="00194BCD" w:rsidRDefault="00A153F9" w:rsidP="00715ADB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  <w:r w:rsidRPr="00194BCD">
        <w:rPr>
          <w:rFonts w:hint="eastAsia"/>
          <w:color w:val="000000" w:themeColor="text1"/>
        </w:rPr>
        <w:t xml:space="preserve">　　②令和○年度の養殖目的生産量　　　　　　　　</w:t>
      </w:r>
      <w:r w:rsidR="00F5198A" w:rsidRPr="00194BCD">
        <w:rPr>
          <w:rFonts w:hint="eastAsia"/>
          <w:color w:val="000000" w:themeColor="text1"/>
        </w:rPr>
        <w:t xml:space="preserve">　　　</w:t>
      </w:r>
      <w:r w:rsidRPr="00194BCD">
        <w:rPr>
          <w:rFonts w:hint="eastAsia"/>
          <w:color w:val="000000" w:themeColor="text1"/>
        </w:rPr>
        <w:t>●●ｋｇ</w:t>
      </w:r>
    </w:p>
    <w:p w:rsidR="00A153F9" w:rsidRPr="00194BCD" w:rsidRDefault="00A153F9" w:rsidP="00A153F9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  <w:r w:rsidRPr="00194BCD">
        <w:rPr>
          <w:rFonts w:hint="eastAsia"/>
          <w:color w:val="000000" w:themeColor="text1"/>
        </w:rPr>
        <w:t xml:space="preserve">　　③令和○年度の生産量全体　　　　　　　　　</w:t>
      </w:r>
      <w:r w:rsidR="00F5198A" w:rsidRPr="00194BCD">
        <w:rPr>
          <w:rFonts w:hint="eastAsia"/>
          <w:color w:val="000000" w:themeColor="text1"/>
        </w:rPr>
        <w:t xml:space="preserve">　　　</w:t>
      </w:r>
      <w:r w:rsidRPr="00194BCD">
        <w:rPr>
          <w:rFonts w:hint="eastAsia"/>
          <w:color w:val="000000" w:themeColor="text1"/>
        </w:rPr>
        <w:t xml:space="preserve">　△△ｋｇ</w:t>
      </w:r>
    </w:p>
    <w:p w:rsidR="00A153F9" w:rsidRPr="00194BCD" w:rsidRDefault="00A153F9" w:rsidP="00715ADB">
      <w:pPr>
        <w:overflowPunct w:val="0"/>
        <w:spacing w:line="340" w:lineRule="exact"/>
        <w:jc w:val="both"/>
        <w:textAlignment w:val="baseline"/>
        <w:rPr>
          <w:color w:val="000000" w:themeColor="text1"/>
        </w:rPr>
      </w:pPr>
      <w:r w:rsidRPr="00194BCD">
        <w:rPr>
          <w:rFonts w:hint="eastAsia"/>
          <w:color w:val="000000" w:themeColor="text1"/>
        </w:rPr>
        <w:t xml:space="preserve">　　④令和○年度の養殖目的生産割合（②÷③）　　</w:t>
      </w:r>
      <w:r w:rsidR="00F5198A" w:rsidRPr="00194BCD">
        <w:rPr>
          <w:rFonts w:hint="eastAsia"/>
          <w:color w:val="000000" w:themeColor="text1"/>
        </w:rPr>
        <w:t xml:space="preserve">　　　</w:t>
      </w:r>
      <w:r w:rsidR="00FB296A" w:rsidRPr="00194BCD">
        <w:rPr>
          <w:rFonts w:hint="eastAsia"/>
          <w:color w:val="000000" w:themeColor="text1"/>
        </w:rPr>
        <w:t>□□</w:t>
      </w:r>
    </w:p>
    <w:p w:rsidR="00A153F9" w:rsidRPr="00194BCD" w:rsidRDefault="00A153F9" w:rsidP="00715ADB">
      <w:pPr>
        <w:overflowPunct w:val="0"/>
        <w:spacing w:line="340" w:lineRule="exact"/>
        <w:jc w:val="both"/>
        <w:textAlignment w:val="baseline"/>
        <w:rPr>
          <w:b/>
          <w:color w:val="000000" w:themeColor="text1"/>
          <w:u w:val="single"/>
        </w:rPr>
      </w:pPr>
      <w:r w:rsidRPr="00194BCD">
        <w:rPr>
          <w:rFonts w:hint="eastAsia"/>
          <w:color w:val="000000" w:themeColor="text1"/>
        </w:rPr>
        <w:t xml:space="preserve">　　</w:t>
      </w:r>
      <w:r w:rsidRPr="00194BCD">
        <w:rPr>
          <w:rFonts w:hint="eastAsia"/>
          <w:b/>
          <w:color w:val="000000" w:themeColor="text1"/>
          <w:u w:val="single"/>
        </w:rPr>
        <w:t>⑤支援対象となる配合飼料</w:t>
      </w:r>
      <w:r w:rsidR="00F5198A" w:rsidRPr="00194BCD">
        <w:rPr>
          <w:rFonts w:hint="eastAsia"/>
          <w:b/>
          <w:color w:val="000000" w:themeColor="text1"/>
          <w:u w:val="single"/>
        </w:rPr>
        <w:t>購入量</w:t>
      </w:r>
      <w:r w:rsidRPr="00194BCD">
        <w:rPr>
          <w:rFonts w:hint="eastAsia"/>
          <w:b/>
          <w:color w:val="000000" w:themeColor="text1"/>
          <w:u w:val="single"/>
        </w:rPr>
        <w:t xml:space="preserve">（①×④）　　　　　</w:t>
      </w:r>
      <w:r w:rsidR="00FB296A" w:rsidRPr="00194BCD">
        <w:rPr>
          <w:rFonts w:hint="eastAsia"/>
          <w:b/>
          <w:color w:val="000000" w:themeColor="text1"/>
          <w:u w:val="single"/>
        </w:rPr>
        <w:t>☆☆ｋｇ</w:t>
      </w:r>
    </w:p>
    <w:p w:rsidR="00715ADB" w:rsidRPr="00194BCD" w:rsidRDefault="00715ADB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715ADB" w:rsidRPr="00194BCD" w:rsidRDefault="00715ADB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DE4C28" w:rsidRPr="00194BCD" w:rsidRDefault="00DE4C28" w:rsidP="00DE4C28">
      <w:pPr>
        <w:overflowPunct w:val="0"/>
        <w:spacing w:line="340" w:lineRule="exact"/>
        <w:jc w:val="both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DE4C28" w:rsidRPr="00194BCD" w:rsidRDefault="00DE4C28">
      <w:pPr>
        <w:spacing w:after="0" w:line="240" w:lineRule="auto"/>
        <w:ind w:left="0" w:right="0" w:firstLine="0"/>
        <w:rPr>
          <w:rFonts w:hAnsi="Times New Roman" w:cs="Times New Roman"/>
          <w:color w:val="000000" w:themeColor="text1"/>
          <w:spacing w:val="2"/>
          <w:kern w:val="0"/>
        </w:rPr>
      </w:pPr>
    </w:p>
    <w:p w:rsidR="00E86D76" w:rsidRPr="00194BCD" w:rsidRDefault="00E86D76">
      <w:pPr>
        <w:spacing w:after="0" w:line="240" w:lineRule="auto"/>
        <w:ind w:left="0" w:right="0" w:firstLine="0"/>
        <w:rPr>
          <w:rFonts w:hAnsi="Times New Roman" w:cs="Times New Roman"/>
          <w:color w:val="000000" w:themeColor="text1"/>
          <w:spacing w:val="2"/>
          <w:kern w:val="0"/>
        </w:rPr>
      </w:pPr>
    </w:p>
    <w:p w:rsidR="00E86D76" w:rsidRPr="00194BCD" w:rsidRDefault="00E86D76">
      <w:pPr>
        <w:spacing w:after="0" w:line="240" w:lineRule="auto"/>
        <w:ind w:left="0" w:right="0" w:firstLine="0"/>
        <w:rPr>
          <w:rFonts w:hAnsi="Times New Roman" w:cs="Times New Roman"/>
          <w:color w:val="000000" w:themeColor="text1"/>
          <w:spacing w:val="2"/>
          <w:kern w:val="0"/>
        </w:rPr>
      </w:pPr>
      <w:bookmarkStart w:id="0" w:name="_GoBack"/>
      <w:bookmarkEnd w:id="0"/>
    </w:p>
    <w:sectPr w:rsidR="00E86D76" w:rsidRPr="00194BCD" w:rsidSect="008C2095">
      <w:footerReference w:type="default" r:id="rId8"/>
      <w:pgSz w:w="11906" w:h="16838"/>
      <w:pgMar w:top="851" w:right="1134" w:bottom="851" w:left="1134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7A" w:rsidRDefault="00DB107A" w:rsidP="00B86D8A">
      <w:pPr>
        <w:spacing w:after="0" w:line="240" w:lineRule="auto"/>
      </w:pPr>
      <w:r>
        <w:separator/>
      </w:r>
    </w:p>
  </w:endnote>
  <w:endnote w:type="continuationSeparator" w:id="0">
    <w:p w:rsidR="00DB107A" w:rsidRDefault="00DB107A" w:rsidP="00B8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268395"/>
      <w:docPartObj>
        <w:docPartGallery w:val="Page Numbers (Bottom of Page)"/>
        <w:docPartUnique/>
      </w:docPartObj>
    </w:sdtPr>
    <w:sdtEndPr/>
    <w:sdtContent>
      <w:p w:rsidR="00927E33" w:rsidRDefault="00927E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4DA" w:rsidRPr="005D24DA">
          <w:rPr>
            <w:noProof/>
            <w:lang w:val="ja-JP"/>
          </w:rPr>
          <w:t>1</w:t>
        </w:r>
        <w:r>
          <w:fldChar w:fldCharType="end"/>
        </w:r>
      </w:p>
    </w:sdtContent>
  </w:sdt>
  <w:p w:rsidR="00927E33" w:rsidRDefault="00927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7A" w:rsidRDefault="00DB107A" w:rsidP="00B86D8A">
      <w:pPr>
        <w:spacing w:after="0" w:line="240" w:lineRule="auto"/>
      </w:pPr>
      <w:r>
        <w:separator/>
      </w:r>
    </w:p>
  </w:footnote>
  <w:footnote w:type="continuationSeparator" w:id="0">
    <w:p w:rsidR="00DB107A" w:rsidRDefault="00DB107A" w:rsidP="00B8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8F1"/>
    <w:multiLevelType w:val="hybridMultilevel"/>
    <w:tmpl w:val="379227A0"/>
    <w:lvl w:ilvl="0" w:tplc="78189E8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88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6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8EB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4F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625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42A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76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0EF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52C0A"/>
    <w:multiLevelType w:val="hybridMultilevel"/>
    <w:tmpl w:val="5F7A502C"/>
    <w:lvl w:ilvl="0" w:tplc="259C3F1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A544C">
      <w:start w:val="1"/>
      <w:numFmt w:val="irohaFullWidth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9E52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E76A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28C6A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DB48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A5AC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942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0C70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34849"/>
    <w:multiLevelType w:val="hybridMultilevel"/>
    <w:tmpl w:val="BCC692BA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A237F"/>
    <w:multiLevelType w:val="hybridMultilevel"/>
    <w:tmpl w:val="F664F37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402F1B7A"/>
    <w:multiLevelType w:val="hybridMultilevel"/>
    <w:tmpl w:val="5B60E5D8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B1E7384"/>
    <w:multiLevelType w:val="hybridMultilevel"/>
    <w:tmpl w:val="B302E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E06F43"/>
    <w:multiLevelType w:val="hybridMultilevel"/>
    <w:tmpl w:val="73A01BCE"/>
    <w:lvl w:ilvl="0" w:tplc="194A7932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0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41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7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456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E1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6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59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74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34215"/>
    <w:multiLevelType w:val="hybridMultilevel"/>
    <w:tmpl w:val="7ADAA2BA"/>
    <w:lvl w:ilvl="0" w:tplc="69D822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AB57799"/>
    <w:multiLevelType w:val="hybridMultilevel"/>
    <w:tmpl w:val="F3E65B58"/>
    <w:lvl w:ilvl="0" w:tplc="A232D0A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BD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B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7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AB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9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4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532CD3"/>
    <w:multiLevelType w:val="hybridMultilevel"/>
    <w:tmpl w:val="B840139A"/>
    <w:lvl w:ilvl="0" w:tplc="797E41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 w15:restartNumberingAfterBreak="0">
    <w:nsid w:val="7C702B37"/>
    <w:multiLevelType w:val="hybridMultilevel"/>
    <w:tmpl w:val="F31C155E"/>
    <w:lvl w:ilvl="0" w:tplc="D9FAD84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8"/>
    <w:rsid w:val="00004BDD"/>
    <w:rsid w:val="00013985"/>
    <w:rsid w:val="00035F6F"/>
    <w:rsid w:val="00042152"/>
    <w:rsid w:val="0004735F"/>
    <w:rsid w:val="00061543"/>
    <w:rsid w:val="000720C6"/>
    <w:rsid w:val="00073991"/>
    <w:rsid w:val="0007446C"/>
    <w:rsid w:val="00076A46"/>
    <w:rsid w:val="00083565"/>
    <w:rsid w:val="00086778"/>
    <w:rsid w:val="000A0220"/>
    <w:rsid w:val="000B32CB"/>
    <w:rsid w:val="000B7B64"/>
    <w:rsid w:val="000D5F68"/>
    <w:rsid w:val="000D6CC0"/>
    <w:rsid w:val="000F7DE1"/>
    <w:rsid w:val="00103B2D"/>
    <w:rsid w:val="00125EF2"/>
    <w:rsid w:val="00143CAB"/>
    <w:rsid w:val="00154311"/>
    <w:rsid w:val="00155305"/>
    <w:rsid w:val="00171E2C"/>
    <w:rsid w:val="001836CF"/>
    <w:rsid w:val="00194BCD"/>
    <w:rsid w:val="00195F77"/>
    <w:rsid w:val="001B3B42"/>
    <w:rsid w:val="001B719E"/>
    <w:rsid w:val="001C0097"/>
    <w:rsid w:val="001C742A"/>
    <w:rsid w:val="001F06C0"/>
    <w:rsid w:val="001F1F5F"/>
    <w:rsid w:val="002131A3"/>
    <w:rsid w:val="0021752C"/>
    <w:rsid w:val="002179D1"/>
    <w:rsid w:val="002220F8"/>
    <w:rsid w:val="00222824"/>
    <w:rsid w:val="002313DD"/>
    <w:rsid w:val="00232F92"/>
    <w:rsid w:val="00240100"/>
    <w:rsid w:val="002549EB"/>
    <w:rsid w:val="00257BB5"/>
    <w:rsid w:val="002612A3"/>
    <w:rsid w:val="00261A8E"/>
    <w:rsid w:val="00270D69"/>
    <w:rsid w:val="00272347"/>
    <w:rsid w:val="00273A97"/>
    <w:rsid w:val="00274684"/>
    <w:rsid w:val="002811DD"/>
    <w:rsid w:val="0028238E"/>
    <w:rsid w:val="00285E31"/>
    <w:rsid w:val="00287BC3"/>
    <w:rsid w:val="00293210"/>
    <w:rsid w:val="002A72C4"/>
    <w:rsid w:val="002B1444"/>
    <w:rsid w:val="002B4202"/>
    <w:rsid w:val="002C277C"/>
    <w:rsid w:val="002D4C47"/>
    <w:rsid w:val="002D50F1"/>
    <w:rsid w:val="002E0907"/>
    <w:rsid w:val="002E2150"/>
    <w:rsid w:val="002F1101"/>
    <w:rsid w:val="002F3125"/>
    <w:rsid w:val="0030021D"/>
    <w:rsid w:val="003019E4"/>
    <w:rsid w:val="00306C71"/>
    <w:rsid w:val="0034255F"/>
    <w:rsid w:val="00343F1B"/>
    <w:rsid w:val="0034458A"/>
    <w:rsid w:val="00347E83"/>
    <w:rsid w:val="0035515A"/>
    <w:rsid w:val="00356ADF"/>
    <w:rsid w:val="00373685"/>
    <w:rsid w:val="00373A17"/>
    <w:rsid w:val="00390EC0"/>
    <w:rsid w:val="00392666"/>
    <w:rsid w:val="00393426"/>
    <w:rsid w:val="003B3B51"/>
    <w:rsid w:val="003B46A4"/>
    <w:rsid w:val="003B5D5D"/>
    <w:rsid w:val="003C4A07"/>
    <w:rsid w:val="003C54F5"/>
    <w:rsid w:val="003C591C"/>
    <w:rsid w:val="003D04ED"/>
    <w:rsid w:val="003D0AA3"/>
    <w:rsid w:val="003D1BFA"/>
    <w:rsid w:val="003E48B2"/>
    <w:rsid w:val="00405232"/>
    <w:rsid w:val="004079BC"/>
    <w:rsid w:val="004101FB"/>
    <w:rsid w:val="0041323D"/>
    <w:rsid w:val="0041428D"/>
    <w:rsid w:val="00414A36"/>
    <w:rsid w:val="00414DF1"/>
    <w:rsid w:val="00425A41"/>
    <w:rsid w:val="00432852"/>
    <w:rsid w:val="004368CA"/>
    <w:rsid w:val="00450A85"/>
    <w:rsid w:val="004546DA"/>
    <w:rsid w:val="00461668"/>
    <w:rsid w:val="00462E0D"/>
    <w:rsid w:val="004751A3"/>
    <w:rsid w:val="00476CFC"/>
    <w:rsid w:val="00482D51"/>
    <w:rsid w:val="00483537"/>
    <w:rsid w:val="0048482B"/>
    <w:rsid w:val="0049195E"/>
    <w:rsid w:val="00495D6D"/>
    <w:rsid w:val="00497F17"/>
    <w:rsid w:val="004A104C"/>
    <w:rsid w:val="004A3F01"/>
    <w:rsid w:val="004C1D9A"/>
    <w:rsid w:val="004C7FB7"/>
    <w:rsid w:val="004F111C"/>
    <w:rsid w:val="004F6666"/>
    <w:rsid w:val="004F7835"/>
    <w:rsid w:val="00503801"/>
    <w:rsid w:val="00512324"/>
    <w:rsid w:val="00514B66"/>
    <w:rsid w:val="00517631"/>
    <w:rsid w:val="005232F6"/>
    <w:rsid w:val="00524B01"/>
    <w:rsid w:val="005258EC"/>
    <w:rsid w:val="00527002"/>
    <w:rsid w:val="00530BE4"/>
    <w:rsid w:val="00540096"/>
    <w:rsid w:val="005420AD"/>
    <w:rsid w:val="00546F01"/>
    <w:rsid w:val="005523E4"/>
    <w:rsid w:val="00552DE5"/>
    <w:rsid w:val="00564436"/>
    <w:rsid w:val="00565E7E"/>
    <w:rsid w:val="00570DBB"/>
    <w:rsid w:val="005777FC"/>
    <w:rsid w:val="005A7E05"/>
    <w:rsid w:val="005C3FCB"/>
    <w:rsid w:val="005C47F4"/>
    <w:rsid w:val="005D1FFC"/>
    <w:rsid w:val="005D24DA"/>
    <w:rsid w:val="005D385C"/>
    <w:rsid w:val="005D3E15"/>
    <w:rsid w:val="005D6C6F"/>
    <w:rsid w:val="005E6D20"/>
    <w:rsid w:val="005E7667"/>
    <w:rsid w:val="005F64B3"/>
    <w:rsid w:val="005F7C60"/>
    <w:rsid w:val="00602D6E"/>
    <w:rsid w:val="00616776"/>
    <w:rsid w:val="006238E9"/>
    <w:rsid w:val="0063162B"/>
    <w:rsid w:val="00631D7A"/>
    <w:rsid w:val="00632F0F"/>
    <w:rsid w:val="00633745"/>
    <w:rsid w:val="00651FC6"/>
    <w:rsid w:val="0065210D"/>
    <w:rsid w:val="006572E6"/>
    <w:rsid w:val="006740B0"/>
    <w:rsid w:val="006823AC"/>
    <w:rsid w:val="00692846"/>
    <w:rsid w:val="006944C5"/>
    <w:rsid w:val="0069534D"/>
    <w:rsid w:val="006A1372"/>
    <w:rsid w:val="006A6A2D"/>
    <w:rsid w:val="006A7FC6"/>
    <w:rsid w:val="006C0974"/>
    <w:rsid w:val="006C6D26"/>
    <w:rsid w:val="006F3A13"/>
    <w:rsid w:val="006F435C"/>
    <w:rsid w:val="007053B5"/>
    <w:rsid w:val="007131DE"/>
    <w:rsid w:val="00715ADB"/>
    <w:rsid w:val="0072045D"/>
    <w:rsid w:val="00726443"/>
    <w:rsid w:val="00726C45"/>
    <w:rsid w:val="00731429"/>
    <w:rsid w:val="00762545"/>
    <w:rsid w:val="0076348F"/>
    <w:rsid w:val="00765F4A"/>
    <w:rsid w:val="00786F7C"/>
    <w:rsid w:val="0079618B"/>
    <w:rsid w:val="007A6AC9"/>
    <w:rsid w:val="007A73F4"/>
    <w:rsid w:val="007B3945"/>
    <w:rsid w:val="007C5455"/>
    <w:rsid w:val="007D0ADB"/>
    <w:rsid w:val="007D2AC0"/>
    <w:rsid w:val="007D2CA1"/>
    <w:rsid w:val="007D4835"/>
    <w:rsid w:val="007D4A73"/>
    <w:rsid w:val="007E2E21"/>
    <w:rsid w:val="007F4F3E"/>
    <w:rsid w:val="008033B3"/>
    <w:rsid w:val="0080731B"/>
    <w:rsid w:val="00815495"/>
    <w:rsid w:val="00815B96"/>
    <w:rsid w:val="0081658A"/>
    <w:rsid w:val="00826532"/>
    <w:rsid w:val="00834646"/>
    <w:rsid w:val="008415DF"/>
    <w:rsid w:val="00842748"/>
    <w:rsid w:val="00843DFD"/>
    <w:rsid w:val="00845940"/>
    <w:rsid w:val="008512E0"/>
    <w:rsid w:val="00853B62"/>
    <w:rsid w:val="00853E33"/>
    <w:rsid w:val="008545FD"/>
    <w:rsid w:val="008617A7"/>
    <w:rsid w:val="008640C0"/>
    <w:rsid w:val="008660B4"/>
    <w:rsid w:val="008669B9"/>
    <w:rsid w:val="008709C3"/>
    <w:rsid w:val="008740E7"/>
    <w:rsid w:val="008A7241"/>
    <w:rsid w:val="008B5B81"/>
    <w:rsid w:val="008C2095"/>
    <w:rsid w:val="008C45A7"/>
    <w:rsid w:val="008C6DF8"/>
    <w:rsid w:val="008C6F10"/>
    <w:rsid w:val="008D0DA1"/>
    <w:rsid w:val="008D3A80"/>
    <w:rsid w:val="008D4F9A"/>
    <w:rsid w:val="008D75E0"/>
    <w:rsid w:val="008E1292"/>
    <w:rsid w:val="008E3C3F"/>
    <w:rsid w:val="008E79EA"/>
    <w:rsid w:val="008F0ED8"/>
    <w:rsid w:val="009030EB"/>
    <w:rsid w:val="00904C8B"/>
    <w:rsid w:val="00917DC9"/>
    <w:rsid w:val="0092461E"/>
    <w:rsid w:val="00927E33"/>
    <w:rsid w:val="00941376"/>
    <w:rsid w:val="00941934"/>
    <w:rsid w:val="0094253D"/>
    <w:rsid w:val="009436E4"/>
    <w:rsid w:val="00946307"/>
    <w:rsid w:val="00951FB7"/>
    <w:rsid w:val="009554AC"/>
    <w:rsid w:val="00957A77"/>
    <w:rsid w:val="00966EF6"/>
    <w:rsid w:val="00972570"/>
    <w:rsid w:val="009A5CB8"/>
    <w:rsid w:val="009B2F2F"/>
    <w:rsid w:val="009B344C"/>
    <w:rsid w:val="009B44FD"/>
    <w:rsid w:val="009B7920"/>
    <w:rsid w:val="009B7B9E"/>
    <w:rsid w:val="009C694D"/>
    <w:rsid w:val="009C7848"/>
    <w:rsid w:val="009D578B"/>
    <w:rsid w:val="009F4C51"/>
    <w:rsid w:val="009F706A"/>
    <w:rsid w:val="00A03BEF"/>
    <w:rsid w:val="00A0606F"/>
    <w:rsid w:val="00A06562"/>
    <w:rsid w:val="00A153F9"/>
    <w:rsid w:val="00A1636F"/>
    <w:rsid w:val="00A20A0F"/>
    <w:rsid w:val="00A20F04"/>
    <w:rsid w:val="00A3126F"/>
    <w:rsid w:val="00A31AFC"/>
    <w:rsid w:val="00A33CC3"/>
    <w:rsid w:val="00A373B8"/>
    <w:rsid w:val="00A37B30"/>
    <w:rsid w:val="00A408C7"/>
    <w:rsid w:val="00A40FED"/>
    <w:rsid w:val="00A41692"/>
    <w:rsid w:val="00A43338"/>
    <w:rsid w:val="00A43BF0"/>
    <w:rsid w:val="00A5333A"/>
    <w:rsid w:val="00A65836"/>
    <w:rsid w:val="00A855A7"/>
    <w:rsid w:val="00A8658D"/>
    <w:rsid w:val="00A92712"/>
    <w:rsid w:val="00A9781C"/>
    <w:rsid w:val="00AA111C"/>
    <w:rsid w:val="00AA70D9"/>
    <w:rsid w:val="00AB6B0C"/>
    <w:rsid w:val="00AC3BC9"/>
    <w:rsid w:val="00AE2CCA"/>
    <w:rsid w:val="00AF2A64"/>
    <w:rsid w:val="00B0642D"/>
    <w:rsid w:val="00B10652"/>
    <w:rsid w:val="00B11485"/>
    <w:rsid w:val="00B11EBD"/>
    <w:rsid w:val="00B12F70"/>
    <w:rsid w:val="00B22975"/>
    <w:rsid w:val="00B23B37"/>
    <w:rsid w:val="00B30D2A"/>
    <w:rsid w:val="00B33D09"/>
    <w:rsid w:val="00B3664A"/>
    <w:rsid w:val="00B51F85"/>
    <w:rsid w:val="00B524FA"/>
    <w:rsid w:val="00B663EC"/>
    <w:rsid w:val="00B72602"/>
    <w:rsid w:val="00B86D8A"/>
    <w:rsid w:val="00B912D2"/>
    <w:rsid w:val="00B93368"/>
    <w:rsid w:val="00BB1B93"/>
    <w:rsid w:val="00BB46C4"/>
    <w:rsid w:val="00BC2CCE"/>
    <w:rsid w:val="00BC3549"/>
    <w:rsid w:val="00BC713A"/>
    <w:rsid w:val="00BD54CA"/>
    <w:rsid w:val="00BE2801"/>
    <w:rsid w:val="00BF6C98"/>
    <w:rsid w:val="00C037A6"/>
    <w:rsid w:val="00C1796F"/>
    <w:rsid w:val="00C314E1"/>
    <w:rsid w:val="00C315FF"/>
    <w:rsid w:val="00C321D6"/>
    <w:rsid w:val="00C430ED"/>
    <w:rsid w:val="00C60E02"/>
    <w:rsid w:val="00C82A85"/>
    <w:rsid w:val="00C90864"/>
    <w:rsid w:val="00C9259C"/>
    <w:rsid w:val="00C96623"/>
    <w:rsid w:val="00CA1F4F"/>
    <w:rsid w:val="00CA76A2"/>
    <w:rsid w:val="00CB0DDD"/>
    <w:rsid w:val="00CC5D2B"/>
    <w:rsid w:val="00CE4E56"/>
    <w:rsid w:val="00CF7125"/>
    <w:rsid w:val="00CF7C52"/>
    <w:rsid w:val="00D14174"/>
    <w:rsid w:val="00D16459"/>
    <w:rsid w:val="00D203BA"/>
    <w:rsid w:val="00D22427"/>
    <w:rsid w:val="00D22D23"/>
    <w:rsid w:val="00D25633"/>
    <w:rsid w:val="00D365CA"/>
    <w:rsid w:val="00D466D0"/>
    <w:rsid w:val="00D50D94"/>
    <w:rsid w:val="00D55CD2"/>
    <w:rsid w:val="00D5707F"/>
    <w:rsid w:val="00D77685"/>
    <w:rsid w:val="00D84340"/>
    <w:rsid w:val="00D876EC"/>
    <w:rsid w:val="00D87F00"/>
    <w:rsid w:val="00DB107A"/>
    <w:rsid w:val="00DB1434"/>
    <w:rsid w:val="00DC6189"/>
    <w:rsid w:val="00DD1350"/>
    <w:rsid w:val="00DD408F"/>
    <w:rsid w:val="00DE0C4C"/>
    <w:rsid w:val="00DE2A86"/>
    <w:rsid w:val="00DE4C28"/>
    <w:rsid w:val="00DF7434"/>
    <w:rsid w:val="00E01077"/>
    <w:rsid w:val="00E073B4"/>
    <w:rsid w:val="00E13E3C"/>
    <w:rsid w:val="00E32106"/>
    <w:rsid w:val="00E33F44"/>
    <w:rsid w:val="00E412B9"/>
    <w:rsid w:val="00E47A6B"/>
    <w:rsid w:val="00E60238"/>
    <w:rsid w:val="00E6333E"/>
    <w:rsid w:val="00E656E0"/>
    <w:rsid w:val="00E70E7F"/>
    <w:rsid w:val="00E86A1F"/>
    <w:rsid w:val="00E86D76"/>
    <w:rsid w:val="00E86E48"/>
    <w:rsid w:val="00E93AE6"/>
    <w:rsid w:val="00E94368"/>
    <w:rsid w:val="00EA7C56"/>
    <w:rsid w:val="00EB1DCA"/>
    <w:rsid w:val="00EB33F5"/>
    <w:rsid w:val="00EB5C7E"/>
    <w:rsid w:val="00EB6482"/>
    <w:rsid w:val="00EB7047"/>
    <w:rsid w:val="00EC0B4A"/>
    <w:rsid w:val="00EC3D1D"/>
    <w:rsid w:val="00EC45D0"/>
    <w:rsid w:val="00EC53FA"/>
    <w:rsid w:val="00ED368C"/>
    <w:rsid w:val="00EE0469"/>
    <w:rsid w:val="00EE71B5"/>
    <w:rsid w:val="00EF309D"/>
    <w:rsid w:val="00EF4735"/>
    <w:rsid w:val="00F069D1"/>
    <w:rsid w:val="00F2613F"/>
    <w:rsid w:val="00F262C3"/>
    <w:rsid w:val="00F326F3"/>
    <w:rsid w:val="00F412B6"/>
    <w:rsid w:val="00F465EC"/>
    <w:rsid w:val="00F5198A"/>
    <w:rsid w:val="00F55839"/>
    <w:rsid w:val="00F60396"/>
    <w:rsid w:val="00F63B2A"/>
    <w:rsid w:val="00F66F9D"/>
    <w:rsid w:val="00F702B4"/>
    <w:rsid w:val="00F75153"/>
    <w:rsid w:val="00F757A7"/>
    <w:rsid w:val="00F75F9D"/>
    <w:rsid w:val="00F761CE"/>
    <w:rsid w:val="00F833AD"/>
    <w:rsid w:val="00FA58BC"/>
    <w:rsid w:val="00FB025C"/>
    <w:rsid w:val="00FB296A"/>
    <w:rsid w:val="00FD0272"/>
    <w:rsid w:val="00FE266D"/>
    <w:rsid w:val="00FE407C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933FD"/>
  <w15:docId w15:val="{50760B6E-AE39-4EC0-B065-999CB30F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Web">
    <w:name w:val="Normal (Web)"/>
    <w:basedOn w:val="a"/>
    <w:uiPriority w:val="99"/>
    <w:unhideWhenUsed/>
    <w:rsid w:val="00AC3BC9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1">
    <w:name w:val="Date"/>
    <w:basedOn w:val="a"/>
    <w:next w:val="a"/>
    <w:link w:val="af2"/>
    <w:rsid w:val="008740E7"/>
    <w:pPr>
      <w:widowControl w:val="0"/>
      <w:spacing w:after="0" w:line="240" w:lineRule="auto"/>
      <w:ind w:left="0" w:right="0" w:firstLine="0"/>
      <w:jc w:val="both"/>
    </w:pPr>
    <w:rPr>
      <w:rFonts w:ascii="Century" w:hAnsi="Century" w:cs="Times New Roman"/>
      <w:color w:val="auto"/>
      <w:sz w:val="24"/>
      <w:szCs w:val="20"/>
    </w:rPr>
  </w:style>
  <w:style w:type="character" w:customStyle="1" w:styleId="af2">
    <w:name w:val="日付 (文字)"/>
    <w:basedOn w:val="a0"/>
    <w:link w:val="af1"/>
    <w:rsid w:val="008740E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ED8A-515B-414B-B445-46466070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織絵</dc:creator>
  <cp:keywords/>
  <cp:lastModifiedBy>稲田　真一</cp:lastModifiedBy>
  <cp:revision>23</cp:revision>
  <cp:lastPrinted>2025-06-19T23:56:00Z</cp:lastPrinted>
  <dcterms:created xsi:type="dcterms:W3CDTF">2023-10-10T10:35:00Z</dcterms:created>
  <dcterms:modified xsi:type="dcterms:W3CDTF">2025-07-10T21:58:00Z</dcterms:modified>
</cp:coreProperties>
</file>